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63FA0" w14:textId="0D94AB7F" w:rsidR="00964E11" w:rsidRPr="00964E11" w:rsidRDefault="00964E11" w:rsidP="004B4693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r w:rsidRPr="00964E11">
        <w:rPr>
          <w:rFonts w:ascii="黑体" w:eastAsia="黑体" w:hAnsi="黑体" w:hint="eastAsia"/>
          <w:b/>
          <w:sz w:val="28"/>
          <w:szCs w:val="28"/>
        </w:rPr>
        <w:t>关于第二届“创青春”宣讲会暨第一次创业培训会议的通知</w:t>
      </w:r>
    </w:p>
    <w:bookmarkEnd w:id="0"/>
    <w:p w14:paraId="03A388E3" w14:textId="77777777" w:rsidR="00964E11" w:rsidRDefault="00964E11" w:rsidP="009C7A41">
      <w:pPr>
        <w:spacing w:line="360" w:lineRule="auto"/>
      </w:pPr>
    </w:p>
    <w:p w14:paraId="577B28EF" w14:textId="77777777" w:rsidR="00D010AB" w:rsidRDefault="009C7A41" w:rsidP="009C7A41">
      <w:pPr>
        <w:spacing w:line="360" w:lineRule="auto"/>
      </w:pPr>
      <w:r>
        <w:rPr>
          <w:rFonts w:hint="eastAsia"/>
        </w:rPr>
        <w:t>各院（系）：</w:t>
      </w:r>
    </w:p>
    <w:p w14:paraId="1E4F9497" w14:textId="34EBE1F3" w:rsidR="000E3CD7" w:rsidRDefault="009C7A41" w:rsidP="000E3CD7">
      <w:pPr>
        <w:spacing w:line="360" w:lineRule="auto"/>
        <w:ind w:firstLine="480"/>
      </w:pPr>
      <w:r>
        <w:rPr>
          <w:rFonts w:hint="eastAsia"/>
        </w:rPr>
        <w:t>为推进</w:t>
      </w:r>
      <w:r>
        <w:rPr>
          <w:rFonts w:hint="eastAsia"/>
        </w:rPr>
        <w:t>2016</w:t>
      </w:r>
      <w:r>
        <w:rPr>
          <w:rFonts w:hint="eastAsia"/>
        </w:rPr>
        <w:t>年第二届“创青春”全国大学生创业大赛同济大学选拔赛，进一步提高我校大学生的创新创业水平，</w:t>
      </w:r>
      <w:r w:rsidR="00317B68">
        <w:rPr>
          <w:rFonts w:hint="eastAsia"/>
        </w:rPr>
        <w:t>共青团同济大学委员会决定于</w:t>
      </w:r>
      <w:r w:rsidR="00317B68" w:rsidRPr="00696EDC">
        <w:rPr>
          <w:rFonts w:hint="eastAsia"/>
          <w:b/>
        </w:rPr>
        <w:t>2015</w:t>
      </w:r>
      <w:r w:rsidR="00317B68" w:rsidRPr="00696EDC">
        <w:rPr>
          <w:rFonts w:hint="eastAsia"/>
          <w:b/>
        </w:rPr>
        <w:t>年</w:t>
      </w:r>
      <w:r w:rsidR="00317B68" w:rsidRPr="00696EDC">
        <w:rPr>
          <w:rFonts w:hint="eastAsia"/>
          <w:b/>
        </w:rPr>
        <w:t>11</w:t>
      </w:r>
      <w:r w:rsidR="00317B68" w:rsidRPr="00696EDC">
        <w:rPr>
          <w:rFonts w:hint="eastAsia"/>
          <w:b/>
        </w:rPr>
        <w:t>月</w:t>
      </w:r>
      <w:r w:rsidR="00317B68" w:rsidRPr="00696EDC">
        <w:rPr>
          <w:rFonts w:hint="eastAsia"/>
          <w:b/>
        </w:rPr>
        <w:t>5</w:t>
      </w:r>
      <w:r w:rsidR="00317B68" w:rsidRPr="00696EDC">
        <w:rPr>
          <w:rFonts w:hint="eastAsia"/>
          <w:b/>
        </w:rPr>
        <w:t>日</w:t>
      </w:r>
      <w:r w:rsidR="00317B68" w:rsidRPr="00696EDC">
        <w:rPr>
          <w:rFonts w:hint="eastAsia"/>
          <w:b/>
        </w:rPr>
        <w:t>18</w:t>
      </w:r>
      <w:r w:rsidR="00317B68" w:rsidRPr="00696EDC">
        <w:rPr>
          <w:rFonts w:hint="eastAsia"/>
          <w:b/>
        </w:rPr>
        <w:t>：</w:t>
      </w:r>
      <w:r w:rsidR="00317B68" w:rsidRPr="00696EDC">
        <w:rPr>
          <w:rFonts w:hint="eastAsia"/>
          <w:b/>
        </w:rPr>
        <w:t>30</w:t>
      </w:r>
      <w:r w:rsidR="003815F2">
        <w:rPr>
          <w:rFonts w:hint="eastAsia"/>
        </w:rPr>
        <w:t>在</w:t>
      </w:r>
      <w:r w:rsidR="00317B68" w:rsidRPr="00696EDC">
        <w:rPr>
          <w:rFonts w:hint="eastAsia"/>
          <w:b/>
        </w:rPr>
        <w:t>逸夫楼二楼演讲厅</w:t>
      </w:r>
      <w:r w:rsidR="00317B68">
        <w:rPr>
          <w:rFonts w:hint="eastAsia"/>
        </w:rPr>
        <w:t>举办第二届“创青春</w:t>
      </w:r>
      <w:r w:rsidR="00926B94">
        <w:rPr>
          <w:rFonts w:hint="eastAsia"/>
        </w:rPr>
        <w:t>”宣讲会暨</w:t>
      </w:r>
      <w:r w:rsidR="00696EDC">
        <w:rPr>
          <w:rFonts w:hint="eastAsia"/>
        </w:rPr>
        <w:t>第一次创业培训会（嘉定校区同学可于</w:t>
      </w:r>
      <w:r w:rsidR="00696EDC" w:rsidRPr="00696EDC">
        <w:rPr>
          <w:rFonts w:hint="eastAsia"/>
          <w:b/>
        </w:rPr>
        <w:t>11</w:t>
      </w:r>
      <w:r w:rsidR="00696EDC" w:rsidRPr="00696EDC">
        <w:rPr>
          <w:rFonts w:hint="eastAsia"/>
          <w:b/>
        </w:rPr>
        <w:t>月</w:t>
      </w:r>
      <w:r w:rsidR="00696EDC" w:rsidRPr="00696EDC">
        <w:rPr>
          <w:rFonts w:hint="eastAsia"/>
          <w:b/>
        </w:rPr>
        <w:t>5</w:t>
      </w:r>
      <w:r w:rsidR="00696EDC" w:rsidRPr="00696EDC">
        <w:rPr>
          <w:rFonts w:hint="eastAsia"/>
          <w:b/>
        </w:rPr>
        <w:t>日下午</w:t>
      </w:r>
      <w:r w:rsidR="00696EDC" w:rsidRPr="00696EDC">
        <w:rPr>
          <w:rFonts w:hint="eastAsia"/>
          <w:b/>
        </w:rPr>
        <w:t>5:00</w:t>
      </w:r>
      <w:r w:rsidR="00696EDC">
        <w:rPr>
          <w:rFonts w:hint="eastAsia"/>
        </w:rPr>
        <w:t>在嘉定校区</w:t>
      </w:r>
      <w:r w:rsidR="00696EDC" w:rsidRPr="00696EDC">
        <w:rPr>
          <w:rFonts w:hint="eastAsia"/>
          <w:b/>
        </w:rPr>
        <w:t>仰望星空处统一乘车前往</w:t>
      </w:r>
      <w:r w:rsidR="00696EDC">
        <w:t>）</w:t>
      </w:r>
      <w:r w:rsidR="00256EB1">
        <w:rPr>
          <w:rFonts w:hint="eastAsia"/>
        </w:rPr>
        <w:t>，促进提高我校学生的作品申报的质量与数量，为上海市赛和全国总决赛做好准备。</w:t>
      </w:r>
      <w:r w:rsidR="00876F17">
        <w:rPr>
          <w:rFonts w:hint="eastAsia"/>
        </w:rPr>
        <w:t>此次</w:t>
      </w:r>
      <w:r w:rsidR="007C146E">
        <w:rPr>
          <w:rFonts w:hint="eastAsia"/>
        </w:rPr>
        <w:t>会议议程如下：</w:t>
      </w:r>
    </w:p>
    <w:p w14:paraId="319CFED4" w14:textId="54F9ECEB" w:rsidR="00F8626D" w:rsidRDefault="00F8626D" w:rsidP="00F8626D">
      <w:pPr>
        <w:spacing w:line="360" w:lineRule="auto"/>
        <w:ind w:firstLine="480"/>
      </w:pPr>
      <w:r>
        <w:rPr>
          <w:rFonts w:hint="eastAsia"/>
        </w:rPr>
        <w:t>一、主持人开场，并介绍到场老师与嘉宾</w:t>
      </w:r>
      <w:r w:rsidR="00D811B8">
        <w:rPr>
          <w:rFonts w:hint="eastAsia"/>
        </w:rPr>
        <w:t>；</w:t>
      </w:r>
    </w:p>
    <w:p w14:paraId="6EE8D830" w14:textId="318339C7" w:rsidR="00F8626D" w:rsidRDefault="00F8626D" w:rsidP="00F8626D">
      <w:pPr>
        <w:spacing w:line="360" w:lineRule="auto"/>
        <w:ind w:firstLine="480"/>
      </w:pPr>
      <w:r>
        <w:rPr>
          <w:rFonts w:hint="eastAsia"/>
        </w:rPr>
        <w:t>二、校团委副书记谭武老师</w:t>
      </w:r>
      <w:r w:rsidR="00696EDC">
        <w:rPr>
          <w:rFonts w:hint="eastAsia"/>
        </w:rPr>
        <w:t>介绍大赛赛制</w:t>
      </w:r>
      <w:r w:rsidR="00D811B8">
        <w:rPr>
          <w:rFonts w:hint="eastAsia"/>
        </w:rPr>
        <w:t>；</w:t>
      </w:r>
    </w:p>
    <w:p w14:paraId="75BAAD15" w14:textId="6C8A6DAB" w:rsidR="00F8626D" w:rsidRDefault="00F8626D" w:rsidP="00F8626D">
      <w:pPr>
        <w:spacing w:line="360" w:lineRule="auto"/>
        <w:ind w:firstLine="480"/>
      </w:pPr>
      <w:r>
        <w:rPr>
          <w:rFonts w:hint="eastAsia"/>
        </w:rPr>
        <w:t>三、往届优秀创业者分享经验</w:t>
      </w:r>
      <w:r w:rsidR="00D811B8">
        <w:rPr>
          <w:rFonts w:hint="eastAsia"/>
        </w:rPr>
        <w:t>；</w:t>
      </w:r>
    </w:p>
    <w:p w14:paraId="158F0461" w14:textId="6ED3DBE2" w:rsidR="00F8626D" w:rsidRDefault="00F8626D" w:rsidP="00F8626D">
      <w:pPr>
        <w:spacing w:line="360" w:lineRule="auto"/>
        <w:ind w:firstLine="480"/>
      </w:pPr>
      <w:r>
        <w:rPr>
          <w:rFonts w:hint="eastAsia"/>
        </w:rPr>
        <w:t>四、观众向谭老师、往届创业者互动提问</w:t>
      </w:r>
      <w:r w:rsidR="00D811B8">
        <w:rPr>
          <w:rFonts w:hint="eastAsia"/>
        </w:rPr>
        <w:t>；</w:t>
      </w:r>
    </w:p>
    <w:p w14:paraId="2AA7B98F" w14:textId="45CEBCDA" w:rsidR="00F8626D" w:rsidRDefault="00F8626D" w:rsidP="00F8626D">
      <w:pPr>
        <w:spacing w:line="360" w:lineRule="auto"/>
        <w:ind w:firstLine="480"/>
      </w:pPr>
      <w:r>
        <w:rPr>
          <w:rFonts w:hint="eastAsia"/>
        </w:rPr>
        <w:t>五、</w:t>
      </w:r>
      <w:r w:rsidR="00F75EB4">
        <w:rPr>
          <w:rFonts w:hint="eastAsia"/>
        </w:rPr>
        <w:t>叶明海教授</w:t>
      </w:r>
      <w:r>
        <w:rPr>
          <w:rFonts w:hint="eastAsia"/>
        </w:rPr>
        <w:t>就“如何书写商业策划书”进行培训</w:t>
      </w:r>
      <w:r w:rsidR="00D811B8">
        <w:rPr>
          <w:rFonts w:hint="eastAsia"/>
        </w:rPr>
        <w:t>；</w:t>
      </w:r>
    </w:p>
    <w:p w14:paraId="11FC7CE2" w14:textId="77777777" w:rsidR="000E3CD7" w:rsidRDefault="000E3CD7" w:rsidP="000E3CD7">
      <w:pPr>
        <w:spacing w:line="360" w:lineRule="auto"/>
        <w:ind w:firstLine="480"/>
      </w:pPr>
    </w:p>
    <w:p w14:paraId="10392B3A" w14:textId="74DFEB6B" w:rsidR="009F3AF4" w:rsidRDefault="009F3AF4" w:rsidP="007C146E">
      <w:pPr>
        <w:spacing w:line="360" w:lineRule="auto"/>
        <w:ind w:firstLine="480"/>
      </w:pPr>
      <w:r>
        <w:rPr>
          <w:rFonts w:hint="eastAsia"/>
        </w:rPr>
        <w:t>希望各单位鼓励</w:t>
      </w:r>
      <w:r w:rsidR="003704D6">
        <w:rPr>
          <w:rFonts w:hint="eastAsia"/>
        </w:rPr>
        <w:t>并组织</w:t>
      </w:r>
      <w:r>
        <w:rPr>
          <w:rFonts w:hint="eastAsia"/>
        </w:rPr>
        <w:t>对创业感兴趣的同学</w:t>
      </w:r>
      <w:r w:rsidR="004A08A2">
        <w:rPr>
          <w:rFonts w:hint="eastAsia"/>
        </w:rPr>
        <w:t>们</w:t>
      </w:r>
      <w:r w:rsidR="00696EDC">
        <w:rPr>
          <w:rFonts w:hint="eastAsia"/>
        </w:rPr>
        <w:t>积极参加此次培训活动</w:t>
      </w:r>
      <w:r w:rsidR="004A08A2">
        <w:rPr>
          <w:rFonts w:hint="eastAsia"/>
        </w:rPr>
        <w:t>。此外，请</w:t>
      </w:r>
      <w:r w:rsidR="0049799D">
        <w:rPr>
          <w:rFonts w:hint="eastAsia"/>
        </w:rPr>
        <w:t>各单位</w:t>
      </w:r>
      <w:r>
        <w:rPr>
          <w:rFonts w:hint="eastAsia"/>
        </w:rPr>
        <w:t>切实</w:t>
      </w:r>
      <w:r w:rsidR="003704D6">
        <w:rPr>
          <w:rFonts w:hint="eastAsia"/>
        </w:rPr>
        <w:t>统筹</w:t>
      </w:r>
      <w:r>
        <w:rPr>
          <w:rFonts w:hint="eastAsia"/>
        </w:rPr>
        <w:t>好</w:t>
      </w:r>
      <w:r w:rsidR="00077602">
        <w:rPr>
          <w:rFonts w:hint="eastAsia"/>
        </w:rPr>
        <w:t>本院（系）的</w:t>
      </w:r>
      <w:r>
        <w:rPr>
          <w:rFonts w:hint="eastAsia"/>
        </w:rPr>
        <w:t>2016</w:t>
      </w:r>
      <w:r>
        <w:rPr>
          <w:rFonts w:hint="eastAsia"/>
        </w:rPr>
        <w:t>年第二届“创青春”全国大学生创业大赛相关工作，</w:t>
      </w:r>
      <w:r w:rsidR="00DB1563">
        <w:rPr>
          <w:rFonts w:hint="eastAsia"/>
        </w:rPr>
        <w:t>争取在全国</w:t>
      </w:r>
      <w:r w:rsidR="00F3036B">
        <w:rPr>
          <w:rFonts w:hint="eastAsia"/>
        </w:rPr>
        <w:t>总</w:t>
      </w:r>
      <w:r w:rsidR="00DB1563">
        <w:rPr>
          <w:rFonts w:hint="eastAsia"/>
        </w:rPr>
        <w:t>决赛中再创佳绩！</w:t>
      </w:r>
    </w:p>
    <w:p w14:paraId="3483D2DB" w14:textId="77777777" w:rsidR="00DB1563" w:rsidRDefault="00DB1563" w:rsidP="00DB1563">
      <w:pPr>
        <w:spacing w:line="360" w:lineRule="auto"/>
      </w:pPr>
    </w:p>
    <w:p w14:paraId="04851901" w14:textId="77777777" w:rsidR="0000732A" w:rsidRDefault="0000732A" w:rsidP="00DB1563">
      <w:pPr>
        <w:spacing w:line="360" w:lineRule="auto"/>
        <w:jc w:val="right"/>
      </w:pPr>
    </w:p>
    <w:p w14:paraId="3FA7A776" w14:textId="6111D77F" w:rsidR="00DB1563" w:rsidRDefault="00DB1563" w:rsidP="00DB1563">
      <w:pPr>
        <w:spacing w:line="360" w:lineRule="auto"/>
        <w:jc w:val="right"/>
      </w:pPr>
      <w:r>
        <w:rPr>
          <w:rFonts w:hint="eastAsia"/>
        </w:rPr>
        <w:t>共青团同济大学委员会</w:t>
      </w:r>
      <w:r w:rsidR="0000732A">
        <w:rPr>
          <w:rFonts w:hint="eastAsia"/>
        </w:rPr>
        <w:t>（代章）</w:t>
      </w:r>
    </w:p>
    <w:p w14:paraId="517FD498" w14:textId="137BF700" w:rsidR="00CB65E5" w:rsidRDefault="00CB65E5" w:rsidP="00DB1563">
      <w:pPr>
        <w:spacing w:line="360" w:lineRule="auto"/>
        <w:jc w:val="right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696EDC">
        <w:t>1</w:t>
      </w:r>
      <w:r>
        <w:rPr>
          <w:rFonts w:hint="eastAsia"/>
        </w:rPr>
        <w:t>月</w:t>
      </w:r>
      <w:r w:rsidR="00696EDC">
        <w:rPr>
          <w:rFonts w:hint="eastAsia"/>
        </w:rPr>
        <w:t>2</w:t>
      </w:r>
      <w:r>
        <w:rPr>
          <w:rFonts w:hint="eastAsia"/>
        </w:rPr>
        <w:t>日</w:t>
      </w:r>
    </w:p>
    <w:p w14:paraId="56A31552" w14:textId="77777777" w:rsidR="007C146E" w:rsidRDefault="007C146E" w:rsidP="007C146E">
      <w:pPr>
        <w:spacing w:line="360" w:lineRule="auto"/>
        <w:ind w:firstLine="480"/>
      </w:pPr>
    </w:p>
    <w:p w14:paraId="4975C201" w14:textId="77777777" w:rsidR="007C146E" w:rsidRDefault="007C146E" w:rsidP="007C146E">
      <w:pPr>
        <w:spacing w:line="360" w:lineRule="auto"/>
        <w:ind w:firstLine="480"/>
      </w:pPr>
    </w:p>
    <w:sectPr w:rsidR="007C146E" w:rsidSect="00256EB1">
      <w:pgSz w:w="11900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41"/>
    <w:rsid w:val="0000732A"/>
    <w:rsid w:val="00077602"/>
    <w:rsid w:val="000E3CD7"/>
    <w:rsid w:val="00256EB1"/>
    <w:rsid w:val="003007AC"/>
    <w:rsid w:val="00317B68"/>
    <w:rsid w:val="003704D6"/>
    <w:rsid w:val="003815F2"/>
    <w:rsid w:val="003C04EE"/>
    <w:rsid w:val="0049799D"/>
    <w:rsid w:val="004A08A2"/>
    <w:rsid w:val="004B4693"/>
    <w:rsid w:val="004D74F9"/>
    <w:rsid w:val="00696EDC"/>
    <w:rsid w:val="00780417"/>
    <w:rsid w:val="007C146E"/>
    <w:rsid w:val="00834612"/>
    <w:rsid w:val="00876F17"/>
    <w:rsid w:val="00926B94"/>
    <w:rsid w:val="00964E11"/>
    <w:rsid w:val="009C7A41"/>
    <w:rsid w:val="009F3AF4"/>
    <w:rsid w:val="00AF3975"/>
    <w:rsid w:val="00CB65E5"/>
    <w:rsid w:val="00D010AB"/>
    <w:rsid w:val="00D6225D"/>
    <w:rsid w:val="00D811B8"/>
    <w:rsid w:val="00DB1563"/>
    <w:rsid w:val="00F3036B"/>
    <w:rsid w:val="00F30DEA"/>
    <w:rsid w:val="00F75EB4"/>
    <w:rsid w:val="00F8626D"/>
    <w:rsid w:val="00FA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6FB8B"/>
  <w14:defaultImageDpi w14:val="300"/>
  <w15:docId w15:val="{54402784-24BA-4EA3-BEBF-F055352C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 ZHAO</dc:creator>
  <cp:keywords/>
  <dc:description/>
  <cp:lastModifiedBy>admin</cp:lastModifiedBy>
  <cp:revision>45</cp:revision>
  <dcterms:created xsi:type="dcterms:W3CDTF">2015-10-20T12:09:00Z</dcterms:created>
  <dcterms:modified xsi:type="dcterms:W3CDTF">2015-11-02T02:34:00Z</dcterms:modified>
</cp:coreProperties>
</file>